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:rsidR="00B53922" w:rsidRPr="00227556" w:rsidRDefault="00F86A3F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>
        <w:rPr>
          <w:rFonts w:ascii="Franklin Gothic Book" w:hAnsi="Franklin Gothic Book" w:cs="Arial"/>
          <w:color w:val="B9A879" w:themeColor="accent1"/>
          <w:sz w:val="32"/>
          <w:szCs w:val="22"/>
        </w:rPr>
        <w:t>FELLOWSHIP</w:t>
      </w:r>
      <w:bookmarkStart w:id="0" w:name="_GoBack"/>
      <w:bookmarkEnd w:id="0"/>
      <w:r w:rsidR="00B53922"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 xml:space="preserve"> PRIZE</w:t>
      </w: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="006C3FCB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Fellowship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</w:p>
    <w:p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0" w:type="auto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5954"/>
      </w:tblGrid>
      <w:tr w:rsidR="00B53922" w:rsidRPr="00B53922" w:rsidTr="006C3FCB">
        <w:trPr>
          <w:trHeight w:hRule="exact" w:val="1918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nees’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ame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and</w:t>
            </w:r>
          </w:p>
          <w:p w:rsidR="00B53922" w:rsidRPr="00B53922" w:rsidRDefault="00B53922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act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1414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Q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ca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5345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ous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pr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ze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/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3"/>
                <w:sz w:val="22"/>
                <w:szCs w:val="22"/>
              </w:rPr>
              <w:t>w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ards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770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spacing w:line="240" w:lineRule="exact"/>
              <w:ind w:left="105" w:right="327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urrent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5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8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4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member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nd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ear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j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="006C3FCB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ned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2138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6C3FCB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-6"/>
                <w:sz w:val="22"/>
                <w:szCs w:val="22"/>
              </w:rPr>
              <w:t>List voluntary service to AVA including dates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778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6C3FCB" w:rsidP="00FC7795">
            <w:pPr>
              <w:spacing w:line="240" w:lineRule="exact"/>
              <w:ind w:left="105" w:right="52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AVA Board/National Committee service including dates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1411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6C3FCB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AVA Division or Special Interest Group service and dates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1371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6C3FCB" w:rsidP="00FC7795">
            <w:pPr>
              <w:spacing w:line="240" w:lineRule="exact"/>
              <w:ind w:left="105" w:right="338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Involvement in the local community, e.g. animal welfare groups, local council, community promotion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1781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6C3FCB" w:rsidP="00FC7795">
            <w:pPr>
              <w:ind w:left="105" w:right="63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Other applicable roles/awards/achievements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6C3FCB">
        <w:trPr>
          <w:trHeight w:hRule="exact" w:val="1642"/>
        </w:trPr>
        <w:tc>
          <w:tcPr>
            <w:tcW w:w="3433" w:type="dxa"/>
            <w:shd w:val="clear" w:color="auto" w:fill="4A686A" w:themeFill="text1"/>
            <w:vAlign w:val="center"/>
          </w:tcPr>
          <w:p w:rsidR="00B53922" w:rsidRPr="00B53922" w:rsidRDefault="006C3FCB" w:rsidP="00FC7795">
            <w:pPr>
              <w:ind w:left="105" w:right="889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Nominator details (in case additional information is required)</w:t>
            </w:r>
          </w:p>
        </w:tc>
        <w:tc>
          <w:tcPr>
            <w:tcW w:w="5954" w:type="dxa"/>
            <w:vAlign w:val="center"/>
          </w:tcPr>
          <w:p w:rsidR="00B53922" w:rsidRPr="00B53922" w:rsidRDefault="00B53922" w:rsidP="00FC7795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2D" w:rsidRDefault="00687F2D" w:rsidP="000E2F9F">
      <w:r>
        <w:separator/>
      </w:r>
    </w:p>
  </w:endnote>
  <w:endnote w:type="continuationSeparator" w:id="0">
    <w:p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9F" w:rsidRPr="00227556" w:rsidRDefault="006C3FCB" w:rsidP="000E2F9F">
    <w:pPr>
      <w:pStyle w:val="Footer"/>
      <w:ind w:right="-766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Fellows Nomination</w:t>
    </w:r>
  </w:p>
  <w:p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2D" w:rsidRDefault="00687F2D" w:rsidP="000E2F9F">
      <w:r>
        <w:separator/>
      </w:r>
    </w:p>
  </w:footnote>
  <w:footnote w:type="continuationSeparator" w:id="0">
    <w:p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C25"/>
    <w:multiLevelType w:val="multilevel"/>
    <w:tmpl w:val="2EA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5435B9"/>
    <w:rsid w:val="00687F2D"/>
    <w:rsid w:val="006C3FCB"/>
    <w:rsid w:val="008A31FF"/>
    <w:rsid w:val="008B2C14"/>
    <w:rsid w:val="009F451B"/>
    <w:rsid w:val="00A02114"/>
    <w:rsid w:val="00AB3D77"/>
    <w:rsid w:val="00B3715E"/>
    <w:rsid w:val="00B53922"/>
    <w:rsid w:val="00BD12B3"/>
    <w:rsid w:val="00C15283"/>
    <w:rsid w:val="00D97AA3"/>
    <w:rsid w:val="00DC3E3B"/>
    <w:rsid w:val="00E05CAB"/>
    <w:rsid w:val="00F51652"/>
    <w:rsid w:val="00F86A3F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F296B33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4</cp:revision>
  <cp:lastPrinted>2017-10-04T05:42:00Z</cp:lastPrinted>
  <dcterms:created xsi:type="dcterms:W3CDTF">2017-10-26T07:11:00Z</dcterms:created>
  <dcterms:modified xsi:type="dcterms:W3CDTF">2017-10-26T07:20:00Z</dcterms:modified>
</cp:coreProperties>
</file>